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0AFE" w14:textId="77777777"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14:paraId="61DD8D62" w14:textId="77777777"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14:paraId="0B85E403" w14:textId="77777777"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14:paraId="2A8900C9" w14:textId="77777777"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14:paraId="64EFF39D" w14:textId="771356D5" w:rsidR="00FE7796" w:rsidRPr="00FE4A99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  <w:b/>
          <w:iCs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891481">
        <w:rPr>
          <w:rFonts w:ascii="Bookman Old Style" w:hAnsi="Bookman Old Style" w:cs="Times New Roman"/>
          <w:b/>
          <w:iCs/>
        </w:rPr>
        <w:t xml:space="preserve">Autobusová doprava </w:t>
      </w:r>
      <w:r w:rsidR="00655EDE">
        <w:rPr>
          <w:rFonts w:ascii="Bookman Old Style" w:hAnsi="Bookman Old Style" w:cs="Times New Roman"/>
          <w:b/>
          <w:iCs/>
        </w:rPr>
        <w:t>na</w:t>
      </w:r>
      <w:r w:rsidR="00891481">
        <w:rPr>
          <w:rFonts w:ascii="Bookman Old Style" w:hAnsi="Bookman Old Style" w:cs="Times New Roman"/>
          <w:b/>
          <w:iCs/>
        </w:rPr>
        <w:t xml:space="preserve"> podujatie </w:t>
      </w:r>
      <w:proofErr w:type="spellStart"/>
      <w:r w:rsidR="00FE4A99">
        <w:rPr>
          <w:rFonts w:ascii="Bookman Old Style" w:hAnsi="Bookman Old Style" w:cs="Times New Roman"/>
          <w:b/>
          <w:iCs/>
        </w:rPr>
        <w:t>Konc</w:t>
      </w:r>
      <w:proofErr w:type="spellEnd"/>
      <w:r w:rsidR="00FE4A99">
        <w:rPr>
          <w:rFonts w:ascii="Bookman Old Style" w:hAnsi="Bookman Old Style" w:cs="Times New Roman"/>
          <w:b/>
          <w:iCs/>
        </w:rPr>
        <w:t xml:space="preserve"> jak živé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14:paraId="6461AAA5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14:paraId="11DC6944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14:paraId="4FBF09B4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predkladá iba jednu ponuku a nie je osobou, ktorej technické alebo odborné </w:t>
      </w:r>
      <w:proofErr w:type="spellStart"/>
      <w:r w:rsidRPr="009A4202">
        <w:rPr>
          <w:rFonts w:ascii="Bookman Old Style" w:hAnsi="Bookman Old Style" w:cs="Times New Roman"/>
        </w:rPr>
        <w:t>kapacityby</w:t>
      </w:r>
      <w:proofErr w:type="spellEnd"/>
      <w:r w:rsidRPr="009A4202">
        <w:rPr>
          <w:rFonts w:ascii="Bookman Old Style" w:hAnsi="Bookman Old Style" w:cs="Times New Roman"/>
        </w:rPr>
        <w:t xml:space="preserve">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14:paraId="6EE41A7A" w14:textId="77777777"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14:paraId="3FD89D3A" w14:textId="77777777"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14:paraId="74148AEA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32232D6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2051115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76D4E8F" w14:textId="77777777"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14:paraId="376BAE6C" w14:textId="77777777"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90F436C" w14:textId="77777777"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C783D9D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BE0763D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D2509EE" w14:textId="77777777"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14:paraId="40FACE65" w14:textId="77777777"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14:paraId="70CCD7EC" w14:textId="77777777"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14:paraId="7D8473C3" w14:textId="77777777"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D5A09EE" w14:textId="77777777"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14:paraId="623BE6AC" w14:textId="77777777"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14:paraId="2F0D2DF3" w14:textId="77777777"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Čestné vyhlásenie</w:t>
      </w:r>
    </w:p>
    <w:p w14:paraId="27A89879" w14:textId="77777777"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09EE2198" w14:textId="77777777"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B6A36" w14:textId="77777777"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14:paraId="7276509D" w14:textId="77777777"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3FFF7D50" w14:textId="77777777"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14:paraId="47773DA7" w14:textId="77777777"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44851678" w14:textId="77777777"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40BBDB86" w14:textId="77777777"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14:paraId="01E18D08" w14:textId="77777777"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14:paraId="44EC2E38" w14:textId="77777777"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14:paraId="33B5EAAC" w14:textId="77777777"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14:paraId="64F8882C" w14:textId="77777777"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14:paraId="2D8CE8F6" w14:textId="77777777" w:rsidR="00205DBD" w:rsidRDefault="00205DBD" w:rsidP="00205DBD"/>
    <w:p w14:paraId="11D1EB34" w14:textId="77777777"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1BF3" w14:textId="77777777" w:rsidR="008E62DF" w:rsidRDefault="008E62DF" w:rsidP="00205DBD">
      <w:pPr>
        <w:spacing w:after="0" w:line="240" w:lineRule="auto"/>
      </w:pPr>
      <w:r>
        <w:separator/>
      </w:r>
    </w:p>
  </w:endnote>
  <w:endnote w:type="continuationSeparator" w:id="0">
    <w:p w14:paraId="7927801A" w14:textId="77777777" w:rsidR="008E62DF" w:rsidRDefault="008E62DF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CE9E" w14:textId="77777777" w:rsidR="008E62DF" w:rsidRDefault="008E62DF" w:rsidP="00205DBD">
      <w:pPr>
        <w:spacing w:after="0" w:line="240" w:lineRule="auto"/>
      </w:pPr>
      <w:r>
        <w:separator/>
      </w:r>
    </w:p>
  </w:footnote>
  <w:footnote w:type="continuationSeparator" w:id="0">
    <w:p w14:paraId="2C385216" w14:textId="77777777" w:rsidR="008E62DF" w:rsidRDefault="008E62DF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CFB"/>
    <w:rsid w:val="00136696"/>
    <w:rsid w:val="0018048F"/>
    <w:rsid w:val="00205DBD"/>
    <w:rsid w:val="0025003F"/>
    <w:rsid w:val="00287F5A"/>
    <w:rsid w:val="002E7968"/>
    <w:rsid w:val="00356119"/>
    <w:rsid w:val="00363124"/>
    <w:rsid w:val="00386568"/>
    <w:rsid w:val="003B71CE"/>
    <w:rsid w:val="003F0834"/>
    <w:rsid w:val="00404CFB"/>
    <w:rsid w:val="00486BB5"/>
    <w:rsid w:val="00547AB1"/>
    <w:rsid w:val="00585557"/>
    <w:rsid w:val="00594198"/>
    <w:rsid w:val="005B107F"/>
    <w:rsid w:val="00655EDE"/>
    <w:rsid w:val="00694BC5"/>
    <w:rsid w:val="006D004B"/>
    <w:rsid w:val="007D7A27"/>
    <w:rsid w:val="007F2DA3"/>
    <w:rsid w:val="00807B61"/>
    <w:rsid w:val="008179A9"/>
    <w:rsid w:val="00891481"/>
    <w:rsid w:val="008E4BC3"/>
    <w:rsid w:val="008E62DF"/>
    <w:rsid w:val="009A4202"/>
    <w:rsid w:val="009C298A"/>
    <w:rsid w:val="009E4892"/>
    <w:rsid w:val="00A219AF"/>
    <w:rsid w:val="00A752FF"/>
    <w:rsid w:val="00A865E4"/>
    <w:rsid w:val="00AC0BAC"/>
    <w:rsid w:val="00B3362B"/>
    <w:rsid w:val="00B407DF"/>
    <w:rsid w:val="00B65019"/>
    <w:rsid w:val="00C117F0"/>
    <w:rsid w:val="00C37EFE"/>
    <w:rsid w:val="00CB2CB0"/>
    <w:rsid w:val="00CC49CC"/>
    <w:rsid w:val="00D03361"/>
    <w:rsid w:val="00D139BD"/>
    <w:rsid w:val="00DA41E4"/>
    <w:rsid w:val="00E550F1"/>
    <w:rsid w:val="00E668ED"/>
    <w:rsid w:val="00E8437B"/>
    <w:rsid w:val="00EF1776"/>
    <w:rsid w:val="00F87A61"/>
    <w:rsid w:val="00FE4A99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2E22"/>
  <w15:docId w15:val="{B1C8283A-3537-4EBF-9EAC-3BBE805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pichova@moska.sk</cp:lastModifiedBy>
  <cp:revision>8</cp:revision>
  <cp:lastPrinted>2018-12-18T07:15:00Z</cp:lastPrinted>
  <dcterms:created xsi:type="dcterms:W3CDTF">2020-01-30T14:48:00Z</dcterms:created>
  <dcterms:modified xsi:type="dcterms:W3CDTF">2022-03-15T14:40:00Z</dcterms:modified>
</cp:coreProperties>
</file>